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6"/>
        <w:gridCol w:w="1120"/>
        <w:gridCol w:w="3969"/>
        <w:gridCol w:w="1701"/>
        <w:gridCol w:w="2942"/>
      </w:tblGrid>
      <w:tr w:rsidR="00866EB9" w:rsidRPr="00866EB9" w:rsidTr="00C74478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A7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A7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9A75A6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организации (полное)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проекта</w:t>
            </w:r>
          </w:p>
        </w:tc>
      </w:tr>
      <w:tr w:rsidR="00866EB9" w:rsidRPr="00866EB9" w:rsidTr="00866EB9">
        <w:trPr>
          <w:trHeight w:val="70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9" w:rsidRPr="009A75A6" w:rsidRDefault="00866EB9" w:rsidP="009A75A6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</w:t>
            </w: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обслуживание, социальная поддержка и защита граждан</w:t>
            </w:r>
          </w:p>
        </w:tc>
      </w:tr>
      <w:tr w:rsidR="00866EB9" w:rsidRPr="00866EB9" w:rsidTr="00C74478">
        <w:trPr>
          <w:trHeight w:val="9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Р47-21-1-000008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ДОСУГА И РАЗВИТИЯ "КАЛИНА"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4705079575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вместе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Р47-21-1-000011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"ЦЕНТР СОЦИАЛЬНЫХ ИНИЦИАТИВ "ВЕЛИКОЕ ДЕЛО"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4710014238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 в дар </w:t>
            </w:r>
            <w:proofErr w:type="gram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</w:t>
            </w:r>
          </w:p>
        </w:tc>
      </w:tr>
      <w:tr w:rsidR="00866EB9" w:rsidRPr="00866EB9" w:rsidTr="00C74478">
        <w:trPr>
          <w:trHeight w:val="12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Р47-21-1-000052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СОЦИАЛЬНО-МЕДИЦИНСКОГО ОБСЛУЖИВАНИЯ "ПОКРОВСКАЯ ОБИТЕЛЬ"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4704097300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Отцы и дети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Р47-21-1-000078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ОБЩЕСТВЕННЫЙ ФОНД СОДЕЙСТВИЯ РАЗВИТИЮ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4719022466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Рука помощи</w:t>
            </w:r>
          </w:p>
        </w:tc>
      </w:tr>
      <w:tr w:rsidR="00866EB9" w:rsidRPr="00866EB9" w:rsidTr="00C74478">
        <w:trPr>
          <w:trHeight w:val="1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Р47-21-1-000104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ИНКЛЮЗИВНЫХ СОЦИАЛЬНЫХ ПРОЕКТОВ "ЭЛЕОС" (МИЛОСЕРДИЕ)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7840092257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 опоры – комплексная помощь семьям, воспитывающим детей-инвалидов</w:t>
            </w:r>
          </w:p>
        </w:tc>
      </w:tr>
      <w:tr w:rsidR="00866EB9" w:rsidRPr="00866EB9" w:rsidTr="00C74478">
        <w:trPr>
          <w:trHeight w:val="18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Р47-21-1-000165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СОЦИАЛЬНО ОРИЕНТИРОВАННАЯ АВТОНОМНАЯ НЕКОММЕРЧЕСКАЯ ОРГАНИЗАЦИЯ "ОЗДОРОВИТЕЛЬНЫЙ КОННЫЙ ЦЕНТР "ФЕРМА НА КОРДОНЕ </w:t>
            </w:r>
            <w:proofErr w:type="gram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ГРИШКИНО</w:t>
            </w:r>
            <w:proofErr w:type="gram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4716047945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возможностей - реабилитации детей-инвалидов на основе 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иппотерапии</w:t>
            </w:r>
            <w:proofErr w:type="spellEnd"/>
          </w:p>
        </w:tc>
      </w:tr>
      <w:tr w:rsidR="00866EB9" w:rsidRPr="00866EB9" w:rsidTr="00C74478">
        <w:trPr>
          <w:trHeight w:val="1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Р47-21-1-000194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"ШКОЛА ТРЕТЬЕГО ВОЗРАСТА" ГАТЧИНСКОГО МУНИЦИПАЛЬНОГО РАЙОНА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4705075789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долголетие с 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НейроГрафикой</w:t>
            </w:r>
            <w:proofErr w:type="spellEnd"/>
          </w:p>
        </w:tc>
      </w:tr>
      <w:tr w:rsidR="00866EB9" w:rsidRPr="00866EB9" w:rsidTr="00866EB9">
        <w:trPr>
          <w:trHeight w:val="70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9" w:rsidRPr="009A75A6" w:rsidRDefault="00866EB9" w:rsidP="00866EB9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Гармонизация межнациональных отношений и поддержка малочисленных коренных народов Ленинградской области</w:t>
            </w:r>
          </w:p>
        </w:tc>
      </w:tr>
      <w:tr w:rsidR="00866EB9" w:rsidRPr="00866EB9" w:rsidTr="00C74478">
        <w:trPr>
          <w:trHeight w:val="55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Р47-21-1-000081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РЕГИОНАЛЬНАЯ ОБЩЕСТВЕННАЯ </w:t>
            </w: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"ВЕПССКАЯ ОБЩИНА"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4711014978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Этнографический музейно-образовательный комплекс "Вепсское </w:t>
            </w: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подворье": развитие вепсской деревни.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Р47-21-1-000117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"ФЕДЕРАЦИЯ БОРЬБЫ НА ПОЯСАХ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4704097966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Ленинградской области "Пояс дружбы"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Р47-21-1-000181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СОЦИАЛЬНО-КУЛЬТУРНЫХ ПРОГРАММ "РЕСУРСЫ"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7806311371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 земли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Р47-21-1-000222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КОНГРЕССНО - ВЫСТАВОЧНЫЙ ФОНД "СЕВЕРНАЯ ПАЛЬМИРА"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7840011762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ИНТЕРАКТИВНЫЕ ПРОГРАММЫ ИЖОРСКОГО МУЗЕЯ ПОД ОТКРЫТЫМ НЕБОМ</w:t>
            </w:r>
          </w:p>
        </w:tc>
      </w:tr>
      <w:tr w:rsidR="00866EB9" w:rsidRPr="00866EB9" w:rsidTr="00866EB9">
        <w:trPr>
          <w:trHeight w:val="70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9" w:rsidRPr="009A75A6" w:rsidRDefault="00866EB9" w:rsidP="009A75A6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здоровья граждан, пропаганда здорового образа жизни</w:t>
            </w:r>
          </w:p>
        </w:tc>
      </w:tr>
      <w:tr w:rsidR="00866EB9" w:rsidRPr="00866EB9" w:rsidTr="00C74478">
        <w:trPr>
          <w:trHeight w:val="27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Р47-21-1-000035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ГАТЧИНСКОЕ МЕСТНОЕ ОТДЕЛЕНИЕ ЛЕНИНГРАДСКОГО РЕГИОНАЛЬНОГО ОТДЕЛЕНИЯ ОБЩЕРОССИЙСКОЙ ОБЩЕСТВЕННОЙ ОРГАНИЗАЦИИ "РОССИЙСКИЙ КРАСНЫЙ КРЕСТ"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4705470620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Передвижная комната здоровь</w:t>
            </w:r>
            <w:proofErr w:type="gram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я-</w:t>
            </w:r>
            <w:proofErr w:type="gram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профилактика и реабилитация  COVID-19</w:t>
            </w:r>
          </w:p>
        </w:tc>
      </w:tr>
      <w:tr w:rsidR="00866EB9" w:rsidRPr="00866EB9" w:rsidTr="00C74478">
        <w:trPr>
          <w:trHeight w:val="1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Р47-21-1-000036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РЕГИОНАЛЬНОЕ ОТДЕЛЕНИЕ ОБЩЕРОССИЙСКОЙ ФИЗКУЛЬТУРНО-СПОРТИВНОЙ ОБЩЕСТВЕННОЙ ОРГАНИЗАЦИИ "ФЕДЕРАЦИЯ КУДО РОССИИ"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4704080899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Модернизация спортивного зала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Р47-21-1-000039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БЛАГОТВОРИТЕЛЬНАЯ ОБЩЕСТВЕННАЯ ОРГАНИЗАЦИЯ "СОДЕЙСТВИЕ"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7804183212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ВИЧ - инфекции среди людей из ключевой группы риска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Р47-21-1-000043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РЕГИОНАЛЬНОЕ ОТДЕЛЕНИЕ ОБЩЕРОССИЙСКОЙ ОБЩЕСТВЕННОЙ ОРГАНИЗАЦИИ "РОССИЙСКИЙ КРАСНЫЙ КРЕСТ"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7825011599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Первой Помощи Российского Красного Креста для детей Ленинградской области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Р47-21-1-000058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АВТОМОБИЛИСТОВ "СПБ</w:t>
            </w:r>
            <w:proofErr w:type="gram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7840290763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Видимость на 5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Р47-21-1-000066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ОБЛАСТНАЯ РЕГИОНАЛЬНАЯ ОБЩЕСТВЕННАЯ ПРОСВЕТИТЕЛЬСКАЯ ОРГАНИЗАЦИЯ "ПЕДАГОГ XXI ВЕКА"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4720032437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Поможем каждому сердцу</w:t>
            </w:r>
          </w:p>
        </w:tc>
      </w:tr>
      <w:tr w:rsidR="00866EB9" w:rsidRPr="00866EB9" w:rsidTr="00C74478">
        <w:trPr>
          <w:trHeight w:val="12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Р47-21-1-000091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"ВОЕННО-ПАТРИОТИЧЕСКИЙ ЦЕНТР "47РУБЕЖ"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4707040710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велофестиваль</w:t>
            </w:r>
            <w:proofErr w:type="spell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"ВЕЛО47"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Р47-21-1-000131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БЛАГОТВОРИТЕЛЬНЫЙ ФОНД ПОМОЩИ СЕМЬЯМ СО </w:t>
            </w:r>
            <w:proofErr w:type="gram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СПИНАЛЬНОЙ-МЫШЕЧНОЙ</w:t>
            </w:r>
            <w:proofErr w:type="gram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АТРОФИЕЙ "ПОМОЩЬ СЕМЬЯМ СМА"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7842180389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маломобильным инвалидам - 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спинальникам</w:t>
            </w:r>
            <w:proofErr w:type="spellEnd"/>
          </w:p>
        </w:tc>
      </w:tr>
      <w:tr w:rsidR="00866EB9" w:rsidRPr="00866EB9" w:rsidTr="00C74478">
        <w:trPr>
          <w:trHeight w:val="12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Р47-21-1-000152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СОЦИАЛЬНОГО И СПОРТИВНОГО РАЗВИТИЯ "АМАЛИЭЛЬ"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4703162059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Энергия 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следж</w:t>
            </w:r>
            <w:proofErr w:type="spell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-хоккея!</w:t>
            </w:r>
          </w:p>
        </w:tc>
      </w:tr>
      <w:tr w:rsidR="00866EB9" w:rsidRPr="00866EB9" w:rsidTr="00C74478">
        <w:trPr>
          <w:trHeight w:val="12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Р47-21-1-000223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ПОМОЩИ МНОГОДЕТНЫМ СЕМЬЯМ "ЛЕНИНГРАДСКАЯ СЕМЬЯ"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4705086325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Футбол для многодетных мам в Ленинградской области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Р47-21-1-000232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РАЗВИТИЯ ВОДНЫХ ВИДОВ СПОРТА И ТУРИЗМА "ФОРМУЛА ВОДЫ""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4726005327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водных видов спорта в городе Сосновый Бор Ленинградской области.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Р47-21-1-000234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ОБЩЕСТВЕННАЯ ОРГАНИЗАЦИЯ "РЕГИОНАЛЬНАЯ СПОРТИВНАЯ ФЕДЕРАЦИЯ ПЛАВАНИЯ И СИНХРОННОГО ПЛАВАНИЯ ЛЕНИНГРАДСКОЙ ОБЛАСТИ"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4705042984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ОЛИМПиЯ</w:t>
            </w:r>
            <w:proofErr w:type="spellEnd"/>
          </w:p>
        </w:tc>
      </w:tr>
      <w:tr w:rsidR="00866EB9" w:rsidRPr="00866EB9" w:rsidTr="00C74478">
        <w:trPr>
          <w:trHeight w:val="1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Р47-21-1-000235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СОДЕЙСТВИЯ РАЗВИТИЮ ДЕТСКОГО ГОЛЬФА "АКАДЕМИЯ ДЕТСКОГО ГОЛЬФА СЕВЕРО-ЗАПАДА"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4703471410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Фестивали гольфа Гольф </w:t>
            </w:r>
            <w:proofErr w:type="gram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детям-спутник</w:t>
            </w:r>
            <w:proofErr w:type="gram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здоровья в Ленинградской области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Р47-21-1-000271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РЕГИОНАЛЬНОЕ ОТДЕЛЕНИЕ ВСЕРОССИЙСКОЙ ОБЩЕСТВЕННОЙ ОРГАНИЗАЦИИ "МОЛОДАЯ ГВАРДИЯ ЕДИНОЙ РОССИИ"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4716047568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областной турнир по активным видам спорта на открытой воде</w:t>
            </w:r>
          </w:p>
        </w:tc>
      </w:tr>
      <w:tr w:rsidR="00866EB9" w:rsidRPr="00866EB9" w:rsidTr="00866EB9">
        <w:trPr>
          <w:trHeight w:val="315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9" w:rsidRPr="009A75A6" w:rsidRDefault="00866EB9" w:rsidP="009A75A6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проектов в области культуры, искусства, науки, образования и просвещения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Р47-21-1-000005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ОБЛАСТНАЯ ОБЩЕСТВЕННАЯ ОРГАНИЗАЦИЯ СОЦИАЛЬНЫХ ПРОГРАММ "ЦЕНТР ЖЕНСКИХ ИНИЦИАТИВ"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4716006836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Цифровые  технологии в музее</w:t>
            </w:r>
          </w:p>
        </w:tc>
      </w:tr>
      <w:tr w:rsidR="00866EB9" w:rsidRPr="00866EB9" w:rsidTr="00C74478">
        <w:trPr>
          <w:trHeight w:val="9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Р47-21-1-000042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"КОННО-ДРАМАТИЧЕСКИЙ ТЕАТР "ВЕЛЕСО"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4703148008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арт-пикник #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Яжеребенок</w:t>
            </w:r>
            <w:proofErr w:type="spellEnd"/>
          </w:p>
        </w:tc>
      </w:tr>
      <w:tr w:rsidR="00866EB9" w:rsidRPr="00866EB9" w:rsidTr="00C74478">
        <w:trPr>
          <w:trHeight w:val="12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Р47-21-1-000062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"КУЛЬТУРНО-ПРОСВЕТИТЕЛЬСКИЙ ЦЕНТР "ОПЕРА"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7704275318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Сообщества в действии</w:t>
            </w:r>
          </w:p>
        </w:tc>
      </w:tr>
      <w:tr w:rsidR="00866EB9" w:rsidRPr="00866EB9" w:rsidTr="00C74478">
        <w:trPr>
          <w:trHeight w:val="12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Р47-21-1-000064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КУЛЬТУРНО-ПРОСВЕТИТЕЛЬСКИЙ ЦЕНТР "НИКОЛАЕВСКИЙ ПРОСПЕКТ"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4702021224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Свет VS Цифра</w:t>
            </w:r>
          </w:p>
        </w:tc>
      </w:tr>
      <w:tr w:rsidR="00866EB9" w:rsidRPr="00866EB9" w:rsidTr="00C74478">
        <w:trPr>
          <w:trHeight w:val="1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Р47-21-1-000074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4703471152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профессия</w:t>
            </w:r>
          </w:p>
        </w:tc>
      </w:tr>
      <w:tr w:rsidR="00866EB9" w:rsidRPr="00866EB9" w:rsidTr="00C74478">
        <w:trPr>
          <w:trHeight w:val="50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Р47-21-1-000076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ДОПОЛНИТЕЛЬНОГО ПРОФЕССИОНАЛЬНОГО ОБРАЗОВАНИЯ "ЦЕНТР КОММУНИКАТИВНЫХ ПРОГРАММ И ИННОВАЦИОННЫХ ПРОЕКТОВ СОБОЛЬКОВОЙ НАТАЛЬИ"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4703157059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олимпиада по английскому языку среди обучающихся 4-6 классов общеобразовательных учреждений в международном формате в 2021-2022 учебном году (муниципальный этап)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Р47-21-1-000084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ОБЛАСТНАЯ ОБЩЕСТВЕННАЯ ОРГАНИЗАЦИЯ "СОХРАНЕНИЕ ПРИРОДЫ И КУЛЬТУРНОГО НАСЛЕДИЯ"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4716011498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SUB ГЕО локация - точка притяжения Саблинского ГЕО лабиринта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Р47-21-1-000093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ПРЕДОСТАВЛЕНИЯ УСЛУГ В СФЕРАХ ИСКУССТВА И КУЛЬТУРЫ "ПРОДЮСЕРСКИЙ ЦЕНТР "ОТКРЫТОЕ ИСКУССТВО"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7819040351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  ТАЛАНТОВ, ПОСВЯЩЕННЫЙ ДНЮ ВОИНСКОЙ СЛАВЫ РОССИИ</w:t>
            </w: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«МУЗЫ – СЛАВНЫМ ВОИНАМ РОССИИ»</w:t>
            </w:r>
          </w:p>
        </w:tc>
      </w:tr>
      <w:tr w:rsidR="00866EB9" w:rsidRPr="00866EB9" w:rsidTr="00C74478">
        <w:trPr>
          <w:trHeight w:val="12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Р47-21-1-000119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КУЛЬТУРНЫЙ ЦЕНТР "НАЦИОНАЛЬНАЯ ГУМАНИТАРНАЯ ИНИЦИАТИВА"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7842291265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Наше наследие</w:t>
            </w:r>
          </w:p>
        </w:tc>
      </w:tr>
      <w:tr w:rsidR="00866EB9" w:rsidRPr="00866EB9" w:rsidTr="00C74478">
        <w:trPr>
          <w:trHeight w:val="12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Р47-21-1-000138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 РЕАЛИЗАЦИИ ПРОЕКТОВ В СФЕРЕ ТУРИЗМА "ЦЕНТР РАЗВИТИЯ"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4706041430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Шлиссельбург. Это моя Земля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Р47-21-1-000189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ПО МОЛОДЕЖНОЙ ПОЛИТИКЕ, ФИЗИЧЕСКОЙ КУЛЬТУРЕ И СПОРТУ "ЛИДЕР"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4706039423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Марафон юных предпринимателей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Р47-21-1-000206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КУЛЬТУРЫ И ПРОСВЕЩЕНИЯ "ПЕТЕРБУРГСКИЙ МУЗЫКАЛЬНЫЙ АЛЬЯНС"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7810436180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X-й Международный конкурс исполнителей русского романса </w:t>
            </w: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Гатчинская</w:t>
            </w:r>
            <w:proofErr w:type="gram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Романсиада-2021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Р47-21-1-000213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ХУТОРСКОЕ КАЗАЧЬЕ ОБЩЕСТВО "47-Я СОТНЯ"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4711000654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проект казачьей культуры «Перекати поле» (Казаки глубинке)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Р47-21-1-000219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"ПРИРОДООХРАННЫЙ СОЮЗ"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4703471226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Земли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Р47-21-1-000220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ОТДЕЛЕНИЕ ОБЩЕРОССИЙСКОГО ОБЩЕСТВЕННОГО БЛАГОТВОРИТЕЛЬНОГО ФОНДА "РОССИЙСКИЙ ДЕТСКИЙ ФОНД"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4705046925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Плюс – программа раннего гармоничного развития детей</w:t>
            </w:r>
          </w:p>
        </w:tc>
      </w:tr>
      <w:tr w:rsidR="00866EB9" w:rsidRPr="00866EB9" w:rsidTr="00C74478">
        <w:trPr>
          <w:trHeight w:val="1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Р47-21-1-000262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 ПРЕДОСТАВЛЕНИЮ УСЛУГ В СФЕРЕ КИНЕМАТОГРАФИИ "ОБРАТНАЯ ПЕРСПЕКТИВА"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7813652887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Короткометражный национальный игровой фильм "Отражение без отражения"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Р47-21-1-000264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ОБЛАСТНАЯ ОРГАНИЗАЦИЯ ОБЩЕРОССИЙСКОЙ ОБЩЕСТВЕННОЙ ОРГАНИЗАЦИИ "РОССИЙСКИЙ СОЮЗ МОЛОДЕЖИ"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4716045779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тренинговый</w:t>
            </w:r>
            <w:proofErr w:type="spell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как технология организации неформального обучения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6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Р47-21-1-000267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КРАСНОБОРСКИЙ ЦЕНТР КАЗАЧЬЕЙ ДЖИГИТОВКИ "БАГМУТ"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4716470036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 княжеским покровом</w:t>
            </w:r>
          </w:p>
        </w:tc>
      </w:tr>
      <w:tr w:rsidR="00866EB9" w:rsidRPr="00866EB9" w:rsidTr="00866EB9">
        <w:trPr>
          <w:trHeight w:val="70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9" w:rsidRPr="009A75A6" w:rsidRDefault="00866EB9" w:rsidP="009A75A6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проектов по развитию туристического потенциала Ленинградской области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Р47-21-1-000087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"ЦЕНТР СОДЕЙСТВИЯ РАЗВИТИЮ МЕЖДУНАРОДНОЙ </w:t>
            </w: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ЖУРНАЛИСТИКИ "РУССКО-БАЛТИЙСКИЙ </w:t>
            </w:r>
            <w:proofErr w:type="gram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МЕДИА-ЦЕНТР</w:t>
            </w:r>
            <w:proofErr w:type="gram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7813203218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потенциала экологического туризма в Ленинградской области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"ИСТОРИКО-КУЛЬТУРНЫЙ ЦЕНТР "ВОРОНЕГА"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4702019225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Воронеги</w:t>
            </w:r>
            <w:proofErr w:type="spell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Столбова и от Столбова до 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Ништадта</w:t>
            </w:r>
            <w:proofErr w:type="spellEnd"/>
          </w:p>
        </w:tc>
      </w:tr>
      <w:tr w:rsidR="00866EB9" w:rsidRPr="00866EB9" w:rsidTr="00C74478">
        <w:trPr>
          <w:trHeight w:val="12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"ИНФОРМАЦИОННЫЙ ТУРИСТИЧЕСКИЙ ЦЕНТР "ИНГРИЯ"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4725009255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туристского маршрута на 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Бабигонских</w:t>
            </w:r>
            <w:proofErr w:type="spell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высотах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Р47-21-1-000198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САНКТ-ПЕТЕРБУРГСКАЯ ОБЩЕСТВЕННАЯ ОРГАНИЗАЦИЯ "СОДРУЖЕСТВО СТУДЕНТОВ СЕВЕРО-ЗАПАДНОЙ АКАДЕМИИ ГОСУДАРСТВЕННОЙ СЛУЖБЫ"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7801267538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  <w:proofErr w:type="gram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бродилка</w:t>
            </w:r>
            <w:proofErr w:type="spell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Выборгу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Р47-21-1-000226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ЭКОЛОГИЧЕСКАЯ ОРГАНИЗАЦИЯ "ЗЕЛЕНЫЙ КРЕСТ"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4704103112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Парк "Усадьба 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Суур-Мерийоки</w:t>
            </w:r>
            <w:proofErr w:type="spell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866EB9" w:rsidRPr="00866EB9" w:rsidTr="00C74478">
        <w:trPr>
          <w:trHeight w:val="25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Р47-21-1-000263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СОДЕЙСТВИЯ МЕЖДУНАРОДНОМУ И МЕЖРЕГИОНАЛЬНОМУ СОТРУДНИЧЕСТВУ В СФЕРЕ РАЗВИТИЯ ПУБЛИЧНОЙ ДИПЛОМАТИИ "КОНСЕНСУС"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9703013970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Крепость Копорье</w:t>
            </w:r>
          </w:p>
        </w:tc>
      </w:tr>
      <w:tr w:rsidR="00866EB9" w:rsidRPr="00866EB9" w:rsidTr="00C74478">
        <w:trPr>
          <w:trHeight w:val="11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Р47-21-1-000265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"НАУЧНО-МЕТОДИЧЕСКИЙ ЦЕНТР ТУРИЗМА, АРХИТЕКТУРЫ, ОСВОЕНИЯ И РАЗВИТИЯ ТЕРРИТОРИЙ, ОБРАЗОВАНИЯ, КУЛЬТУРЫ И СПОРТА"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4703163415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изготовление информационных и просветительских щитов для обустройства маршрутов в районе природно-исторического парка Александра Невского на Графской горе</w:t>
            </w:r>
          </w:p>
        </w:tc>
      </w:tr>
      <w:tr w:rsidR="00866EB9" w:rsidRPr="00866EB9" w:rsidTr="00866EB9">
        <w:trPr>
          <w:trHeight w:val="70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9" w:rsidRPr="009A75A6" w:rsidRDefault="00866EB9" w:rsidP="009A75A6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проектов, направленных на работу с молодежью, развитие добровольчества (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волонтерства</w:t>
            </w:r>
            <w:proofErr w:type="spellEnd"/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Р47-21-1-000019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ОБЩЕСТВЕННАЯ ОРГАНИЗАЦИЯ "КОМПАНИЯ ВЕСЁЛЫХ И НАХОДЧИВЫХ" Г. СОСНОВЫЙ БОР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4714015560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Интегрированный региональный Фестиваль творчества детей и молодёжи с ограниченными возможностями здоровья «Ветер в соснах»</w:t>
            </w:r>
          </w:p>
        </w:tc>
      </w:tr>
      <w:tr w:rsidR="00866EB9" w:rsidRPr="00866EB9" w:rsidTr="00C74478">
        <w:trPr>
          <w:trHeight w:val="18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Р47-21-1-000022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ПРЕДОСТАВЛЕНИЯ УСЛУГ В СФЕРАХ ЭКОЛОГИИ И ОХРАНЫ ОКРУЖАЮЩЕЙ СРЕДЫ "ЭКОЛОГИЧЕСКИЕ ДОБРОВОЛЬЧЕСКИЕ ПРОЕКТЫ"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7814762258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волонтерское соревнование «Чистые Районы»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Р47-21-1-000041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АССОЦИАЦИЯ АКТИВИСТОВ ПО РЕАЛИЗАЦИИ ГРАЖДАНСКИХ ИНИЦИАТИВ "МОЛОДОЕ ПИКАЛЕВО"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4715033749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Медиа-студия "Молодёжное слово"</w:t>
            </w:r>
          </w:p>
        </w:tc>
      </w:tr>
      <w:tr w:rsidR="00866EB9" w:rsidRPr="00866EB9" w:rsidTr="00C74478">
        <w:trPr>
          <w:trHeight w:val="1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 РАЗВИТИЮ СОЦИАЛЬНО ЗНАЧИМЫХ СФЕР ЖИЗНИ И ИНДИВИДУАЛЬНОГО ТВОРЧЕСТВА "БИРЮЗОВАЯ ЛИНИЯ"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4727003795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Игра. Проект. Жизнь.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Р47-21-1-000132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СОЦИАЛЬНО-ПСИХОЛОГИЧЕСКОЙ ПОДДЕРЖКИ НАСЕЛЕНИЯ "ИМПЕРИЯ"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4703181132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содействие безопасному и бесконфликтному общению молодежи в социальной среде средствами арт-терапии "Территория Диалога"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Р47-21-1-000135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МЕСТНАЯ ОБЩЕСТВЕННАЯ МОЛОДЕЖНАЯ ОРГАНИЗАЦИЯ "ОРЕОЛ"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4715033273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Инфоток</w:t>
            </w:r>
            <w:proofErr w:type="spell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ВОЛОСОВСКАЯ РАЙОННАЯ ОБЩЕСТВЕННАЯ ОРГАНИЗАЦИЯ ПО РАЗВИТИЮ МЕСТНЫХ СООБЩЕСТВ "ХЛЕБНОЕ МЕСТО"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4705075980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Мельница молодёжных идей</w:t>
            </w:r>
          </w:p>
        </w:tc>
      </w:tr>
      <w:tr w:rsidR="00866EB9" w:rsidRPr="00866EB9" w:rsidTr="00866EB9">
        <w:trPr>
          <w:trHeight w:val="70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9" w:rsidRPr="009A75A6" w:rsidRDefault="00866EB9" w:rsidP="009A75A6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проектов, посвященных Году чистой воды в Ленинградской области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Р47-21-1-000018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ЗАЩИТНИКОВ ПРИРОДЫ И ПРАВ ГРАЖДАН НА БЛАГОПРИЯТНУЮ ОКРУЖАЮЩУЮ СРЕДУ "ТОКСОВСКИЕ ОЗЕРА"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4703470141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 капле воды</w:t>
            </w:r>
          </w:p>
        </w:tc>
      </w:tr>
      <w:tr w:rsidR="00866EB9" w:rsidRPr="00866EB9" w:rsidTr="00C74478">
        <w:trPr>
          <w:trHeight w:val="1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РЕГИОНАЛЬНАЯ ОБЩЕСТВЕННАЯ ОРГАНИЗАЦИЯ "ЦЕНТР РАЗВИТИЯ И ПОДДЕРЖКИ ОБЩЕСТВЕННЫХ ИНИЦИАТИВ "СОСНОВЫЙ БРОНКС"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4726003464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ГУЛЯТЬ ПО ВОДЕ</w:t>
            </w:r>
          </w:p>
        </w:tc>
      </w:tr>
      <w:tr w:rsidR="00866EB9" w:rsidRPr="00866EB9" w:rsidTr="00C74478">
        <w:trPr>
          <w:trHeight w:val="9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ЭКОЛОГИЧЕСКАЯ ОРГАНИЗАЦИЯ "ДРУЗЬЯ БАЛТИКИ"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7819039395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Речным водосборам нашу заботу - от истоков до устья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БЛАГОТВОРИТЕЛЬНАЯ ОБЩЕСТВЕННАЯ ОРГАНИЗАЦИЯ "БИОЛОГИ ЗА ОХРАНУ ПРИРОДЫ"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7801210676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Вуокса</w:t>
            </w:r>
            <w:proofErr w:type="spell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 сетей</w:t>
            </w:r>
          </w:p>
        </w:tc>
      </w:tr>
      <w:tr w:rsidR="00866EB9" w:rsidRPr="00866EB9" w:rsidTr="00866EB9">
        <w:trPr>
          <w:trHeight w:val="70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9" w:rsidRPr="009A75A6" w:rsidRDefault="00866EB9" w:rsidP="009A75A6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семьи, материнства, отцовства  и детства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Р47-21-1-000025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ПО ЗАЩИТЕ ПРАВ ПОТРЕБИТЕЛЕЙ "ДОСУДЕБНАЯ ПРЕТЕНЗИЯ"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7806291189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Юный водитель</w:t>
            </w:r>
          </w:p>
        </w:tc>
      </w:tr>
      <w:tr w:rsidR="00866EB9" w:rsidRPr="00866EB9" w:rsidTr="00C74478">
        <w:trPr>
          <w:trHeight w:val="13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Р47-21-1-000068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ПОДДЕРЖКИ СЕМЕЙ, ДЕТЕЙ И МОЛОДЕЖИ "СЕМЕЙНО-МОЛОДЕЖНОЕ СООБЩЕСТВО"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4703161432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- школьник -  досуговая программа для детей 7-12 лет из семей в трудной жизненной ситуации и районный конкурс исследовательских проектов для первоклассников</w:t>
            </w:r>
          </w:p>
        </w:tc>
      </w:tr>
      <w:tr w:rsidR="00866EB9" w:rsidRPr="00866EB9" w:rsidTr="00C74478">
        <w:trPr>
          <w:trHeight w:val="12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Р47-21-1-000103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"ДУХОВНО-ПРОСВЕТИТЕЛЬСКИЙ ЦЕНТР ИМЕНИ СВЯТИТЕЛЯ НИКОЛАЯ"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4703471089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Духовно-нравственные ценности в русских сказках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Р47-21-1-000136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ЧАСТНОЕ УЧРЕЖДЕНИЕ "МЕДИАЦИЯ И КОНСУЛЬТИРОВАНИЕ В КОНФЛИКТЕ"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7838076988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Медиация в Ленинградской области - культура диалога и поддержка семьи</w:t>
            </w:r>
          </w:p>
        </w:tc>
      </w:tr>
      <w:tr w:rsidR="00866EB9" w:rsidRPr="00866EB9" w:rsidTr="00C74478">
        <w:trPr>
          <w:trHeight w:val="1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ПОДДЕРЖКИ СОЦИАЛЬНЫХ ИНИЦИАТИВ В СФЕРЕ МАТЕРИНСТВА И ДЕТСТВА"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7814784540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материнства и детства SMART MAMA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Р47-21-1-000229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СПОРТИВНО-ПАТРИОТИЧЕСКАЯ, СОЦИАЛЬНО-КУЛЬТУРНАЯ ОРГАНИЗАЦИЯ ЦЕНТР ДОСУГА И РАЗВИТИЯ "АКУНА МАТАТА" (НЕТ ПРОБЛЕМ)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4705084053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клуб «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Акуна</w:t>
            </w:r>
            <w:proofErr w:type="spell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Матата</w:t>
            </w:r>
            <w:proofErr w:type="spell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Р47-21-1-000246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КРЕСТЬЯНСКИХ (ФЕРМЕРСКИХ) ХОЗЯЙСТВ, ЛИЧНЫХ ПОДСОБНЫХ ХОЗЯЙСТВ И КООПЕРАТИВОВ ЛЕНИНГРАДСКОЙ ОБЛАСТИ И </w:t>
            </w: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САНКТ-ПЕТЕРБУРГА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4703137655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региональный фестиваль "День Детства"</w:t>
            </w:r>
          </w:p>
        </w:tc>
      </w:tr>
      <w:tr w:rsidR="00866EB9" w:rsidRPr="00866EB9" w:rsidTr="00C74478">
        <w:trPr>
          <w:trHeight w:val="12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Р47-21-1-000256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СОВРЕМЕННЫХ ТЕХНОЛОГИЙ В ИСКУССТВЕ "АРТ-ПАРКИНГ"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7814290453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 Муз</w:t>
            </w:r>
          </w:p>
        </w:tc>
      </w:tr>
      <w:tr w:rsidR="00866EB9" w:rsidRPr="00866EB9" w:rsidTr="00866EB9">
        <w:trPr>
          <w:trHeight w:val="70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9" w:rsidRPr="009A75A6" w:rsidRDefault="00866EB9" w:rsidP="009A75A6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алкоголизма, наркомании, курения и иных опасных для человека зависимостей, а также профилактика социально опасных форм поведения граждан</w:t>
            </w:r>
          </w:p>
        </w:tc>
      </w:tr>
      <w:tr w:rsidR="00866EB9" w:rsidRPr="00866EB9" w:rsidTr="00C74478">
        <w:trPr>
          <w:trHeight w:val="5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Р47-21-1-000142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ЛЕНИНГРАДСКАЯ ОБЛАСТНАЯ МОЛОДЕЖНАЯ ОБЩЕСТВЕННАЯ ОРГАНИЗАЦИЯ СОДЕЙСТВИЯ РАЗВИТИЮ И СТАНОВЛЕНИЮ МОЛОДЕЖИ "ЦЕНТР МОЛОДЕЖНЫХ ИНИЦИАТИВ"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4705032915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Ленинградская область – Территория 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proofErr w:type="spellEnd"/>
          </w:p>
        </w:tc>
      </w:tr>
      <w:tr w:rsidR="00866EB9" w:rsidRPr="00866EB9" w:rsidTr="00C74478">
        <w:trPr>
          <w:trHeight w:val="12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Р47-21-1-000188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СОЦИАЛЬНО-КУЛЬТУРНЫХ ПРОГРАММ И ПРОЕКТОВ "ОТКРЫТЫЙ МИР"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4703155686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Будем жить!</w:t>
            </w:r>
          </w:p>
        </w:tc>
      </w:tr>
      <w:tr w:rsidR="00866EB9" w:rsidRPr="00866EB9" w:rsidTr="00C74478">
        <w:trPr>
          <w:trHeight w:val="12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Р47-21-1-000217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ПОПУЛЯРИЗАЦИИ ЗДОРОВОГО ОБРАЗА ЖИЗНИ "УНИВЕРСИТЕТ ЗДОРОВЬЯ"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4703164514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здоровья для молодежи</w:t>
            </w:r>
          </w:p>
        </w:tc>
      </w:tr>
      <w:tr w:rsidR="00866EB9" w:rsidRPr="00866EB9" w:rsidTr="00866EB9">
        <w:trPr>
          <w:trHeight w:val="70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9" w:rsidRPr="009A75A6" w:rsidRDefault="00866EB9" w:rsidP="009A75A6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общественной дипломатии и поддержка соотечественников</w:t>
            </w:r>
          </w:p>
        </w:tc>
      </w:tr>
      <w:tr w:rsidR="00866EB9" w:rsidRPr="00866EB9" w:rsidTr="00C74478">
        <w:trPr>
          <w:trHeight w:val="287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Р47-21-1-000187</w:t>
            </w:r>
          </w:p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СТУДЕНЧЕСКИХ ИНИЦИАТИВ "СЕВЕРО-ЗАПАД"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7817290035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  <w:proofErr w:type="gram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онлайн-форум «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iDIPLOMATIA</w:t>
            </w:r>
            <w:proofErr w:type="spell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молодёжь Мира» - 2021</w:t>
            </w:r>
          </w:p>
        </w:tc>
      </w:tr>
      <w:tr w:rsidR="00866EB9" w:rsidRPr="00866EB9" w:rsidTr="00866EB9">
        <w:trPr>
          <w:trHeight w:val="70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9" w:rsidRPr="009A75A6" w:rsidRDefault="00866EB9" w:rsidP="009A75A6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исторической памяти, а также деятельность в сфере патриотического воспитания граждан Российской Федерации</w:t>
            </w:r>
          </w:p>
        </w:tc>
      </w:tr>
      <w:tr w:rsidR="00866EB9" w:rsidRPr="00866EB9" w:rsidTr="00C74478">
        <w:trPr>
          <w:trHeight w:val="461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Р47-21-1-000012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МОЛОДЕЖНАЯ ОБЩЕСТВЕННАЯ ВОЕННО-ПАТРИОТИЧЕСКАЯ ОРГАНИЗАЦИЯ "КРАСНАЯ ЗВЕЗДА"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7805302670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Военно-историческая реконструкция, посвященная началу обороны Ленинграда, Подвиг 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Авроровцев</w:t>
            </w:r>
            <w:proofErr w:type="spellEnd"/>
          </w:p>
        </w:tc>
      </w:tr>
      <w:tr w:rsidR="00866EB9" w:rsidRPr="00866EB9" w:rsidTr="00C74478">
        <w:trPr>
          <w:trHeight w:val="18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Р47-21-1-000040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ПОДДЕРЖКИ ТУРИСТИЧЕСКИХ, КРАЕВЕДЧЕСКИХ И ПРИРОДООХРАННЫХ ПРОЕКТОВ "ЗЕМЛЯ ПОД РАДУГОЙ"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4711015393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 история маленькой деревни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Р47-21-1-000063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МЕСТНАЯ ОБЩЕСТВЕННАЯ ОРГАНИЗАЦИЯ ЛЮБИТЕЛЕЙ РУССКИХ ТРАДИЦИОННЫХ БОЕВЫХ ЕДИНОБОРСТВ </w:t>
            </w: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ГОРОДА КИРИШИ И КИРИШСКОГО РАЙОНА ЛЕНИНГРАДСКОЙ ОБЛАСТИ "РАТИБОР"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4715024688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ВПЕРЕД В НЕБО</w:t>
            </w:r>
          </w:p>
        </w:tc>
      </w:tr>
      <w:tr w:rsidR="00866EB9" w:rsidRPr="00866EB9" w:rsidTr="00C74478">
        <w:trPr>
          <w:trHeight w:val="12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Р47-21-1-000070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ПАТРИОТИЧЕСКОГО ВОСПИТАНИЯ "ЧКАЛОВ ПАРК"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4705090459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</w:t>
            </w:r>
            <w:proofErr w:type="spell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патриотический городок Чкалов парк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БЛАГОТВОРИТЕЛЬНЫЙ ФОНД "НАША ПАМЯТЬ"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4704082254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«Певец Старой Ладоги»: мемориальный проект увековечения памяти великого археолога Анатолия 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Кирпичникова</w:t>
            </w:r>
            <w:proofErr w:type="spellEnd"/>
          </w:p>
        </w:tc>
      </w:tr>
      <w:tr w:rsidR="00866EB9" w:rsidRPr="00866EB9" w:rsidTr="00C74478">
        <w:trPr>
          <w:trHeight w:val="283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Р47-21-1-000178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ПРЕДОСТАВЛЕНИЯ УСЛУГ В СФЕРАХ ФИЗИЧЕСКОЙ КУЛЬТУРЫ И СПОРТА, ПАТРИОТИЧЕСКОГО ВОСПИТАНИЯ, МОЛОДЕЖНОЙ ПОЛИТИКИ, ИСКУССТВА И КУЛЬТУРЫ "ЦЕНТР РЕАЛИЗАЦИИ ПРОЕКТОВ "ТЕПЛИЦА"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7807217526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Блиц 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квиз</w:t>
            </w:r>
            <w:proofErr w:type="spellEnd"/>
          </w:p>
        </w:tc>
      </w:tr>
      <w:tr w:rsidR="00866EB9" w:rsidRPr="00866EB9" w:rsidTr="00C74478">
        <w:trPr>
          <w:trHeight w:val="12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РАЗВИТИЯ ТВОРЧЕСКОГО ПОТЕНЦИАЛА МОЛОДЁЖИ "СИНДИКАТ"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4727004340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электоральный проект "Мой выбор - моё будущее"</w:t>
            </w:r>
          </w:p>
        </w:tc>
      </w:tr>
      <w:tr w:rsidR="00866EB9" w:rsidRPr="00866EB9" w:rsidTr="00C74478">
        <w:trPr>
          <w:trHeight w:val="50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Р47-21-1-000193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РЕГИОНАЛЬНОЕ ОТДЕЛЕНИЕ ВСЕРОССИЙСКОГО ДЕТСКО-ЮНОШЕСКОГО ВОЕННО-ПАТРИОТИЧЕСКОГО ОБЩЕСТВЕННОГО ДВИЖЕНИЯ "ЮНАРМИЯ"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4702019507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Военно-полевые сборы юнармейских отрядов Ленинградской области «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Валимский</w:t>
            </w:r>
            <w:proofErr w:type="spell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рубеж»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Р47-21-1-000202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МЕЖРЕГИОНАЛЬНЫЙ ФОНД УВЕКОВЕЧЕНИЯ ПАМЯТИ ПОГИБШИХ ПРИ ЗАЩИТЕ ОТЕЧЕСТВА "ПОМНИМ, ГОРДИМСЯ, ЧТИМ"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4703111791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Внуки должны помнить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Р47-21-1-000214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ОТДЕЛЕНИЕ ВСЕРОССИЙСКОЙ ОБЩЕСТВЕННОЙ ОРГАНИЗАЦИИ "РУССКОЕ ГЕОГРАФИЧЕСКОЕ ОБЩЕСТВО"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4705071463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по переименованию улиц городов и посёлков Ленинградской области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Р47-21-1-000218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РЕГИОНАЛЬНАЯ ОБЩЕСТВЕННАЯ ВОЕННО-ПАТРИОТИЧЕСКАЯ </w:t>
            </w: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"ПЕРЕСВЕТ"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4702021062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Музей Воинской Славы в г. Волхов</w:t>
            </w:r>
          </w:p>
        </w:tc>
      </w:tr>
      <w:tr w:rsidR="00866EB9" w:rsidRPr="00866EB9" w:rsidTr="00C74478">
        <w:trPr>
          <w:trHeight w:val="17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Р47-21-1-000227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"АССОЦИАЦИЯ КРАЕВЕДОВ ЛЕНИНГРАДСКОЙ ОБЛАСТИ "ОБЩЕСТВО ИЗУЧЕНИЯ МЕСТНОГО КРАЯ"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4716043524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историко-патриотический конкурс творческой активности "Невский край"—2021</w:t>
            </w:r>
          </w:p>
        </w:tc>
      </w:tr>
      <w:tr w:rsidR="00866EB9" w:rsidRPr="00866EB9" w:rsidTr="00C74478">
        <w:trPr>
          <w:trHeight w:val="25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Р47-21-1-000228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СОДЕЙСТВИЯ ИЗУЧЕНИЮ ОТЕЧЕСТВЕННОЙ ВОЕННОЙ ИСТОРИИ "ЭПОХА"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7801267866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 Памяти - комплекс патриотических и историко-культурных мероприятий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Р47-21-1-000230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"СОЮЗ ВЕТЕРАНОВ ЛОКАЛЬНЫХ ВОЙН И ВОЕННЫХ КОНФЛИКТОВ"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4711470177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Военно-патриотический фестиваль "Кто, если не мы", посвященный Дню спецназа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Р47-21-1-000243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МЕЖРЕГИОНАЛЬНОЕ МОЛОДЕЖНОЕ ОБЩЕСТВЕННОЕ ДВИЖЕНИЕ СОДЕЙСТВИЯ РАЗВИТИЮ ЧЕЛОВЕЧЕСКОГО ПОТЕНЦИАЛА "ПОКОЛЕНИЕ ЗЕТ"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7842138884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Z-Образование</w:t>
            </w:r>
          </w:p>
        </w:tc>
      </w:tr>
      <w:tr w:rsidR="00866EB9" w:rsidRPr="00866EB9" w:rsidTr="00C74478">
        <w:trPr>
          <w:trHeight w:val="189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Р47-21-1-000245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"ТВОРЧЕСКАЯ СТУДИЯ КОММУНИКАЦИЙ, КРАЕВЕДЕНИЯ, И АРХИТЕКТУРНЫХ ИНИЦИАТИВ "СТАРАЯ БАШНЯ МЕДВЕЖКИ"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4703179126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Информационный проект Музеи </w:t>
            </w:r>
            <w:proofErr w:type="spell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Мурино</w:t>
            </w:r>
            <w:proofErr w:type="spellEnd"/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Р47-21-1-000252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РЕГИОНАЛЬНАЯ ОБЩЕСТВЕННАЯ ОРГАНИЗАЦИЯ ВЕТЕРАНОВ ВОЗДУШНО-ДЕСАНТНЫХ ВОЙСК И ВОЙСК СПЕЦИАЛЬНОГО НАЗНАЧЕНИЯ "СОЮЗ ДЕСАНТНИКОВ" ЛЕНИНГРАДСКОЙ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4703470247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Защитник Отечества - Военно-патриотическое воспитание граждан Российской Федерации, подготовка допризывной молодёжи Ленинградской области к службе в вооруженных силах России и поступлению в военно-учебные заведения</w:t>
            </w:r>
          </w:p>
        </w:tc>
      </w:tr>
      <w:tr w:rsidR="00866EB9" w:rsidRPr="00866EB9" w:rsidTr="00866EB9">
        <w:trPr>
          <w:trHeight w:val="70"/>
        </w:trPr>
        <w:tc>
          <w:tcPr>
            <w:tcW w:w="10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B9" w:rsidRPr="009A75A6" w:rsidRDefault="00866EB9" w:rsidP="009A75A6">
            <w:pPr>
              <w:spacing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окружающей среды и защита животных</w:t>
            </w:r>
          </w:p>
        </w:tc>
      </w:tr>
      <w:tr w:rsidR="00866EB9" w:rsidRPr="00866EB9" w:rsidTr="00C74478">
        <w:trPr>
          <w:trHeight w:val="12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Р47-21-1-000031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РЕАЛИЗАЦИИ СОЦИАЛЬНЫХ ПРОЕКТОВ "МОЙ МИР"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4704099378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Добрый Выборг</w:t>
            </w:r>
          </w:p>
        </w:tc>
      </w:tr>
      <w:tr w:rsidR="00866EB9" w:rsidRPr="00866EB9" w:rsidTr="00C74478">
        <w:trPr>
          <w:trHeight w:val="1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Р47-21-1-000067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"ЦЕНТР СОДЕЙСТВИЯ СОЦИАЛЬНЫМ И БЛАГОТВОРИТЕЛЬНЫМ ПРОЕКТАМ "ОГОНЕК ДОБРА"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7842291650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Трезор зажигает огоньки добра</w:t>
            </w:r>
          </w:p>
        </w:tc>
      </w:tr>
      <w:tr w:rsidR="00866EB9" w:rsidRPr="00866EB9" w:rsidTr="00C74478">
        <w:trPr>
          <w:trHeight w:val="66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СОДЕЙСТВИЯ РЕАЛИЗАЦИИ ПРОГРАММ В СФЕРЕ ЭКОЛОГИИ, ЭКОЛОГИЧЕСКОЙ КУЛЬТУРЫ И ОХРАНЫ ОКРУЖАЮЩЕЙ СРЕДЫ "ЧИСТАЯ ВУОКСА"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7802525358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Ленинградской области – чистые берега и озера</w:t>
            </w:r>
          </w:p>
        </w:tc>
      </w:tr>
      <w:tr w:rsidR="00866EB9" w:rsidRPr="00866EB9" w:rsidTr="00C74478">
        <w:trPr>
          <w:trHeight w:val="20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Р47-21-1-000137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4706029545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Волонтерский лагерь "Острова Выборгского залива"</w:t>
            </w:r>
          </w:p>
        </w:tc>
      </w:tr>
      <w:tr w:rsidR="00866EB9" w:rsidRPr="00866EB9" w:rsidTr="00C74478">
        <w:trPr>
          <w:trHeight w:val="1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Р47-21-1-000179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ПОДДЕРЖКИ И РАЗВИТИЯ ОБЩЕСТВЕННЫХ ИНИЦИАТИВ "В НОГУ СО ВРЕМЕНЕМ"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4705084744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экологический фестиваль Зеленый город 2021</w:t>
            </w:r>
          </w:p>
        </w:tc>
      </w:tr>
      <w:tr w:rsidR="00866EB9" w:rsidRPr="00866EB9" w:rsidTr="00C74478">
        <w:trPr>
          <w:trHeight w:val="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Р47-21-1-000182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МЕЖРЕГИОНАЛЬНАЯ ОБЩЕСТВЕННАЯ ОРГАНИЗАЦИЯ В СФЕРЕ ЭКОЛОГИИ, ЭКОЛОГИЧЕСКОЙ КУЛЬТУРЫ И ОХРАНЫ ОКРУЖАЮЩЕЙ СРЕДЫ "МУСОРА</w:t>
            </w:r>
            <w:proofErr w:type="gramStart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ОЛЬШЕ.НЕТ"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7811154935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 да, вторсырье</w:t>
            </w:r>
          </w:p>
        </w:tc>
      </w:tr>
      <w:tr w:rsidR="00866EB9" w:rsidRPr="00866EB9" w:rsidTr="00C74478">
        <w:trPr>
          <w:trHeight w:val="126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Р47-21-1-000207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ЦЕНТР РАЗВИТИЯ СЕЛЬСКИХ ТЕРРИТОРИЙ "ПРЕОБРАЖЕНИЕ"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4725007089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Деревня в стиле ЭКО</w:t>
            </w:r>
          </w:p>
        </w:tc>
      </w:tr>
      <w:tr w:rsidR="00866EB9" w:rsidRPr="00866EB9" w:rsidTr="00C74478">
        <w:trPr>
          <w:trHeight w:val="157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6EB9" w:rsidRPr="00866EB9" w:rsidRDefault="00866EB9" w:rsidP="00866EB9">
            <w:pPr>
              <w:spacing w:line="24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66EB9">
              <w:rPr>
                <w:rFonts w:ascii="Times New Roman" w:hAnsi="Times New Roman" w:cs="Times New Roman"/>
                <w:sz w:val="24"/>
                <w:szCs w:val="24"/>
              </w:rPr>
              <w:t>Р47-21-1-000233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АВТОНОМНАЯ НЕКОММЕРЧЕСКАЯ ОРГАНИЗАЦИЯ ОКАЗАНИЯ УСЛУГ В ОБЛАСТИ ПОДДЕРЖКИ И ОХРАНЫ ЖИВОТНОГО МИРА "ПРИЮТ БЕЛОСНЕЖКИ"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7813205293</w:t>
            </w: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6EB9" w:rsidRPr="009A75A6" w:rsidRDefault="00866EB9" w:rsidP="009A75A6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Белоснежка спешит на по</w:t>
            </w:r>
            <w:bookmarkStart w:id="0" w:name="_GoBack"/>
            <w:bookmarkEnd w:id="0"/>
            <w:r w:rsidRPr="009A75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мощь</w:t>
            </w:r>
          </w:p>
        </w:tc>
      </w:tr>
    </w:tbl>
    <w:p w:rsidR="00866EB9" w:rsidRDefault="00866EB9" w:rsidP="009A75A6">
      <w:pPr>
        <w:ind w:left="0"/>
      </w:pPr>
    </w:p>
    <w:sectPr w:rsidR="00866EB9" w:rsidSect="00866EB9">
      <w:headerReference w:type="default" r:id="rId7"/>
      <w:headerReference w:type="firs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B9" w:rsidRDefault="00866EB9" w:rsidP="00866EB9">
      <w:pPr>
        <w:spacing w:line="240" w:lineRule="auto"/>
      </w:pPr>
      <w:r>
        <w:separator/>
      </w:r>
    </w:p>
  </w:endnote>
  <w:endnote w:type="continuationSeparator" w:id="0">
    <w:p w:rsidR="00866EB9" w:rsidRDefault="00866EB9" w:rsidP="00866E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B9" w:rsidRDefault="00866EB9" w:rsidP="00866EB9">
      <w:pPr>
        <w:spacing w:line="240" w:lineRule="auto"/>
      </w:pPr>
      <w:r>
        <w:separator/>
      </w:r>
    </w:p>
  </w:footnote>
  <w:footnote w:type="continuationSeparator" w:id="0">
    <w:p w:rsidR="00866EB9" w:rsidRDefault="00866EB9" w:rsidP="00866E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EB9" w:rsidRDefault="00866EB9" w:rsidP="00866EB9">
    <w:pPr>
      <w:pStyle w:val="a3"/>
      <w:tabs>
        <w:tab w:val="clear" w:pos="4677"/>
        <w:tab w:val="center" w:pos="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21" w:type="dxa"/>
      <w:tblInd w:w="93" w:type="dxa"/>
      <w:tblLook w:val="04A0" w:firstRow="1" w:lastRow="0" w:firstColumn="1" w:lastColumn="0" w:noHBand="0" w:noVBand="1"/>
    </w:tblPr>
    <w:tblGrid>
      <w:gridCol w:w="10221"/>
    </w:tblGrid>
    <w:tr w:rsidR="00866EB9" w:rsidRPr="009A75A6" w:rsidTr="00C74478">
      <w:trPr>
        <w:trHeight w:val="1418"/>
      </w:trPr>
      <w:tc>
        <w:tcPr>
          <w:tcW w:w="10221" w:type="dxa"/>
          <w:shd w:val="clear" w:color="auto" w:fill="auto"/>
          <w:hideMark/>
        </w:tcPr>
        <w:p w:rsidR="00866EB9" w:rsidRPr="009A75A6" w:rsidRDefault="00866EB9" w:rsidP="00C74478">
          <w:pPr>
            <w:spacing w:line="240" w:lineRule="auto"/>
            <w:ind w:left="0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eastAsia="ru-RU"/>
            </w:rPr>
          </w:pPr>
          <w:r w:rsidRPr="009A75A6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t xml:space="preserve">Информация о заявках, допущенных к отбору по предоставлению в 2021 году субсидии «Грант Губернатора Ленинградской области» </w:t>
          </w:r>
          <w:r w:rsidRPr="009A75A6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br/>
            <w:t xml:space="preserve">социально ориентированным некоммерческим организациям </w:t>
          </w:r>
          <w:r w:rsidRPr="009A75A6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  <w:lang w:eastAsia="ru-RU"/>
            </w:rPr>
            <w:br/>
            <w:t>на реализацию проектов</w:t>
          </w:r>
        </w:p>
      </w:tc>
    </w:tr>
  </w:tbl>
  <w:p w:rsidR="00866EB9" w:rsidRDefault="00866EB9" w:rsidP="00866EB9">
    <w:pPr>
      <w:pStyle w:val="a3"/>
      <w:tabs>
        <w:tab w:val="clear" w:pos="4677"/>
        <w:tab w:val="center" w:pos="0"/>
      </w:tabs>
      <w:ind w:left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A6"/>
    <w:rsid w:val="00097E00"/>
    <w:rsid w:val="00805895"/>
    <w:rsid w:val="008474ED"/>
    <w:rsid w:val="00866EB9"/>
    <w:rsid w:val="009023D2"/>
    <w:rsid w:val="009A75A6"/>
    <w:rsid w:val="009F67EE"/>
    <w:rsid w:val="00C74478"/>
    <w:rsid w:val="00D4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53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EB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EB9"/>
  </w:style>
  <w:style w:type="paragraph" w:styleId="a5">
    <w:name w:val="footer"/>
    <w:basedOn w:val="a"/>
    <w:link w:val="a6"/>
    <w:uiPriority w:val="99"/>
    <w:unhideWhenUsed/>
    <w:rsid w:val="00866E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4536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6EB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EB9"/>
  </w:style>
  <w:style w:type="paragraph" w:styleId="a5">
    <w:name w:val="footer"/>
    <w:basedOn w:val="a"/>
    <w:link w:val="a6"/>
    <w:uiPriority w:val="99"/>
    <w:unhideWhenUsed/>
    <w:rsid w:val="00866EB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7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2802</Words>
  <Characters>15972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 Андреевич Малюский</dc:creator>
  <cp:lastModifiedBy>Семен Андреевич Малюский</cp:lastModifiedBy>
  <cp:revision>3</cp:revision>
  <dcterms:created xsi:type="dcterms:W3CDTF">2021-07-06T08:28:00Z</dcterms:created>
  <dcterms:modified xsi:type="dcterms:W3CDTF">2021-07-06T08:50:00Z</dcterms:modified>
</cp:coreProperties>
</file>